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1C2" w:rsidRPr="00F111C2" w:rsidRDefault="00F111C2" w:rsidP="00F111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11C2">
        <w:rPr>
          <w:rFonts w:ascii="Times New Roman" w:hAnsi="Times New Roman" w:cs="Times New Roman"/>
          <w:b/>
          <w:sz w:val="28"/>
          <w:szCs w:val="28"/>
        </w:rPr>
        <w:t xml:space="preserve">СОСТОЯЛОСЬ </w:t>
      </w:r>
      <w:r w:rsidR="008423BA">
        <w:rPr>
          <w:rFonts w:ascii="Times New Roman" w:hAnsi="Times New Roman" w:cs="Times New Roman"/>
          <w:b/>
          <w:sz w:val="28"/>
          <w:szCs w:val="28"/>
        </w:rPr>
        <w:t xml:space="preserve">ВНЕОЧЕРЕДНОЕ </w:t>
      </w:r>
      <w:r w:rsidRPr="00F111C2">
        <w:rPr>
          <w:rFonts w:ascii="Times New Roman" w:hAnsi="Times New Roman" w:cs="Times New Roman"/>
          <w:b/>
          <w:sz w:val="28"/>
          <w:szCs w:val="28"/>
        </w:rPr>
        <w:t>ЗАСЕДАНИЕ ПОСТОЯННО ДЕЙСТВУЮЩЕЙ ГРУППЫ</w:t>
      </w:r>
      <w:r w:rsidR="00496DF6">
        <w:rPr>
          <w:rFonts w:ascii="Times New Roman" w:hAnsi="Times New Roman" w:cs="Times New Roman"/>
          <w:b/>
          <w:sz w:val="28"/>
          <w:szCs w:val="28"/>
        </w:rPr>
        <w:t xml:space="preserve"> ХОРОШЕВСКОГО</w:t>
      </w:r>
      <w:bookmarkStart w:id="0" w:name="_GoBack"/>
      <w:bookmarkEnd w:id="0"/>
      <w:r w:rsidRPr="00F111C2">
        <w:rPr>
          <w:rFonts w:ascii="Times New Roman" w:hAnsi="Times New Roman" w:cs="Times New Roman"/>
          <w:b/>
          <w:sz w:val="28"/>
          <w:szCs w:val="28"/>
        </w:rPr>
        <w:t xml:space="preserve"> РАЙОНА ГОРОДА МОСКВЫ</w:t>
      </w:r>
    </w:p>
    <w:p w:rsidR="00F111C2" w:rsidRPr="00F111C2" w:rsidRDefault="00636E25" w:rsidP="00F11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F111C2" w:rsidRPr="00F111C2">
        <w:rPr>
          <w:rFonts w:ascii="Times New Roman" w:hAnsi="Times New Roman" w:cs="Times New Roman"/>
          <w:sz w:val="28"/>
          <w:szCs w:val="28"/>
        </w:rPr>
        <w:t xml:space="preserve"> </w:t>
      </w:r>
      <w:r w:rsidR="008423BA">
        <w:rPr>
          <w:rFonts w:ascii="Times New Roman" w:hAnsi="Times New Roman" w:cs="Times New Roman"/>
          <w:sz w:val="28"/>
          <w:szCs w:val="28"/>
        </w:rPr>
        <w:t>октября</w:t>
      </w:r>
      <w:r w:rsidR="00F111C2" w:rsidRPr="00F111C2">
        <w:rPr>
          <w:rFonts w:ascii="Times New Roman" w:hAnsi="Times New Roman" w:cs="Times New Roman"/>
          <w:sz w:val="28"/>
          <w:szCs w:val="28"/>
        </w:rPr>
        <w:t xml:space="preserve"> 2023 года</w:t>
      </w:r>
    </w:p>
    <w:p w:rsidR="00636E25" w:rsidRDefault="00636E25" w:rsidP="00636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11C2" w:rsidRPr="00F111C2" w:rsidRDefault="00F111C2" w:rsidP="00B701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1C2">
        <w:rPr>
          <w:rFonts w:ascii="Times New Roman" w:hAnsi="Times New Roman" w:cs="Times New Roman"/>
          <w:sz w:val="28"/>
          <w:szCs w:val="28"/>
        </w:rPr>
        <w:t xml:space="preserve">В </w:t>
      </w:r>
      <w:r w:rsidR="008423BA">
        <w:rPr>
          <w:rFonts w:ascii="Times New Roman" w:hAnsi="Times New Roman" w:cs="Times New Roman"/>
          <w:sz w:val="28"/>
          <w:szCs w:val="28"/>
        </w:rPr>
        <w:t xml:space="preserve">Хорошевском </w:t>
      </w:r>
      <w:r w:rsidR="0076422C">
        <w:rPr>
          <w:rFonts w:ascii="Times New Roman" w:hAnsi="Times New Roman" w:cs="Times New Roman"/>
          <w:sz w:val="28"/>
          <w:szCs w:val="28"/>
        </w:rPr>
        <w:t>районе города</w:t>
      </w:r>
      <w:r w:rsidR="00636E25">
        <w:rPr>
          <w:rFonts w:ascii="Times New Roman" w:hAnsi="Times New Roman" w:cs="Times New Roman"/>
          <w:sz w:val="28"/>
          <w:szCs w:val="28"/>
        </w:rPr>
        <w:t xml:space="preserve"> Москвы состоялось</w:t>
      </w:r>
      <w:r w:rsidR="008423BA">
        <w:rPr>
          <w:rFonts w:ascii="Times New Roman" w:hAnsi="Times New Roman" w:cs="Times New Roman"/>
          <w:sz w:val="28"/>
          <w:szCs w:val="28"/>
        </w:rPr>
        <w:t xml:space="preserve"> внеочередное</w:t>
      </w:r>
      <w:r w:rsidR="00636E25">
        <w:rPr>
          <w:rFonts w:ascii="Times New Roman" w:hAnsi="Times New Roman" w:cs="Times New Roman"/>
          <w:sz w:val="28"/>
          <w:szCs w:val="28"/>
        </w:rPr>
        <w:t xml:space="preserve"> </w:t>
      </w:r>
      <w:r w:rsidRPr="00F111C2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636E25">
        <w:rPr>
          <w:rFonts w:ascii="Times New Roman" w:hAnsi="Times New Roman" w:cs="Times New Roman"/>
          <w:sz w:val="28"/>
          <w:szCs w:val="28"/>
        </w:rPr>
        <w:t xml:space="preserve">постоянно действующей рабочей группы </w:t>
      </w:r>
      <w:r w:rsidR="008423BA">
        <w:rPr>
          <w:rFonts w:ascii="Times New Roman" w:hAnsi="Times New Roman" w:cs="Times New Roman"/>
          <w:sz w:val="28"/>
          <w:szCs w:val="28"/>
        </w:rPr>
        <w:t xml:space="preserve">Хорошевского </w:t>
      </w:r>
      <w:r w:rsidR="00636E25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F111C2">
        <w:rPr>
          <w:rFonts w:ascii="Times New Roman" w:hAnsi="Times New Roman" w:cs="Times New Roman"/>
          <w:sz w:val="28"/>
          <w:szCs w:val="28"/>
        </w:rPr>
        <w:t xml:space="preserve">города Москвы (далее – </w:t>
      </w:r>
      <w:r w:rsidR="00636E25">
        <w:rPr>
          <w:rFonts w:ascii="Times New Roman" w:hAnsi="Times New Roman" w:cs="Times New Roman"/>
          <w:sz w:val="28"/>
          <w:szCs w:val="28"/>
        </w:rPr>
        <w:t>ПДРГ</w:t>
      </w:r>
      <w:r w:rsidRPr="00F111C2">
        <w:rPr>
          <w:rFonts w:ascii="Times New Roman" w:hAnsi="Times New Roman" w:cs="Times New Roman"/>
          <w:sz w:val="28"/>
          <w:szCs w:val="28"/>
        </w:rPr>
        <w:t xml:space="preserve">) под председательством </w:t>
      </w:r>
      <w:r w:rsidR="00636E25">
        <w:rPr>
          <w:rFonts w:ascii="Times New Roman" w:hAnsi="Times New Roman" w:cs="Times New Roman"/>
          <w:sz w:val="28"/>
          <w:szCs w:val="28"/>
        </w:rPr>
        <w:t xml:space="preserve">главы управы </w:t>
      </w:r>
      <w:r w:rsidR="008423BA">
        <w:rPr>
          <w:rFonts w:ascii="Times New Roman" w:hAnsi="Times New Roman" w:cs="Times New Roman"/>
          <w:sz w:val="28"/>
          <w:szCs w:val="28"/>
        </w:rPr>
        <w:t xml:space="preserve">Хорошевского </w:t>
      </w:r>
      <w:r w:rsidR="00636E25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F111C2">
        <w:rPr>
          <w:rFonts w:ascii="Times New Roman" w:hAnsi="Times New Roman" w:cs="Times New Roman"/>
          <w:sz w:val="28"/>
          <w:szCs w:val="28"/>
        </w:rPr>
        <w:t xml:space="preserve">города Москвы </w:t>
      </w:r>
      <w:r w:rsidR="008423BA">
        <w:rPr>
          <w:rFonts w:ascii="Times New Roman" w:hAnsi="Times New Roman" w:cs="Times New Roman"/>
          <w:sz w:val="28"/>
          <w:szCs w:val="28"/>
        </w:rPr>
        <w:t>А.С. Красовского</w:t>
      </w:r>
      <w:r w:rsidRPr="00F111C2">
        <w:rPr>
          <w:rFonts w:ascii="Times New Roman" w:hAnsi="Times New Roman" w:cs="Times New Roman"/>
          <w:sz w:val="28"/>
          <w:szCs w:val="28"/>
        </w:rPr>
        <w:t>.</w:t>
      </w:r>
    </w:p>
    <w:p w:rsidR="00F111C2" w:rsidRPr="00F111C2" w:rsidRDefault="00F111C2" w:rsidP="008423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1C2">
        <w:rPr>
          <w:rFonts w:ascii="Times New Roman" w:hAnsi="Times New Roman" w:cs="Times New Roman"/>
          <w:sz w:val="28"/>
          <w:szCs w:val="28"/>
        </w:rPr>
        <w:t>На заседании был рассмотрен в</w:t>
      </w:r>
      <w:r w:rsidR="00636E25">
        <w:rPr>
          <w:rFonts w:ascii="Times New Roman" w:hAnsi="Times New Roman" w:cs="Times New Roman"/>
          <w:sz w:val="28"/>
          <w:szCs w:val="28"/>
        </w:rPr>
        <w:t>опрос: «</w:t>
      </w:r>
      <w:r w:rsidR="008423BA">
        <w:rPr>
          <w:rFonts w:ascii="Times New Roman" w:hAnsi="Times New Roman" w:cs="Times New Roman"/>
          <w:sz w:val="28"/>
          <w:szCs w:val="28"/>
        </w:rPr>
        <w:t>профилактика терроризма, минимизации и ликвидации последствий его проявлений по вопросу принятия дополнительных мер по стабилизации обстановки на территории ТРК «Авиапарк» в целях безопасности нахождения граждан на указанном объекте</w:t>
      </w:r>
      <w:r w:rsidRPr="00F111C2">
        <w:rPr>
          <w:rFonts w:ascii="Times New Roman" w:hAnsi="Times New Roman" w:cs="Times New Roman"/>
          <w:sz w:val="28"/>
          <w:szCs w:val="28"/>
        </w:rPr>
        <w:t>».</w:t>
      </w:r>
    </w:p>
    <w:p w:rsidR="00F111C2" w:rsidRPr="00F111C2" w:rsidRDefault="00F111C2" w:rsidP="008423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1C2">
        <w:rPr>
          <w:rFonts w:ascii="Times New Roman" w:hAnsi="Times New Roman" w:cs="Times New Roman"/>
          <w:sz w:val="28"/>
          <w:szCs w:val="28"/>
        </w:rPr>
        <w:t xml:space="preserve">Особое внимание было уделено </w:t>
      </w:r>
      <w:r w:rsidR="008423BA">
        <w:rPr>
          <w:rFonts w:ascii="Times New Roman" w:hAnsi="Times New Roman" w:cs="Times New Roman"/>
          <w:sz w:val="28"/>
          <w:szCs w:val="28"/>
        </w:rPr>
        <w:t>дооборудования фронтальными камерами видеонаблюдения на входных группах и проходах в ТВК «Авиапарк» на уровне не выше 2 м, с последующим интеграцией в систему безопасный город.</w:t>
      </w:r>
      <w:r w:rsidR="0076422C">
        <w:rPr>
          <w:rFonts w:ascii="Times New Roman" w:hAnsi="Times New Roman" w:cs="Times New Roman"/>
          <w:sz w:val="28"/>
          <w:szCs w:val="28"/>
        </w:rPr>
        <w:t xml:space="preserve"> О проработке вопроса по установке рентген телевизионных </w:t>
      </w:r>
      <w:proofErr w:type="spellStart"/>
      <w:r w:rsidR="0076422C">
        <w:rPr>
          <w:rFonts w:ascii="Times New Roman" w:hAnsi="Times New Roman" w:cs="Times New Roman"/>
          <w:sz w:val="28"/>
          <w:szCs w:val="28"/>
        </w:rPr>
        <w:t>итроскопов</w:t>
      </w:r>
      <w:proofErr w:type="spellEnd"/>
      <w:r w:rsidR="0076422C">
        <w:rPr>
          <w:rFonts w:ascii="Times New Roman" w:hAnsi="Times New Roman" w:cs="Times New Roman"/>
          <w:sz w:val="28"/>
          <w:szCs w:val="28"/>
        </w:rPr>
        <w:t xml:space="preserve"> на входных группах с увеличенной проходимостью.</w:t>
      </w:r>
    </w:p>
    <w:p w:rsidR="00FB5031" w:rsidRPr="00F111C2" w:rsidRDefault="00F111C2" w:rsidP="005140E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1C2">
        <w:rPr>
          <w:rFonts w:ascii="Times New Roman" w:hAnsi="Times New Roman" w:cs="Times New Roman"/>
          <w:sz w:val="28"/>
          <w:szCs w:val="28"/>
        </w:rPr>
        <w:t>По результатам заседания подготовлено решение, которое направлено</w:t>
      </w:r>
      <w:r w:rsidR="005140E2">
        <w:rPr>
          <w:rFonts w:ascii="Times New Roman" w:hAnsi="Times New Roman" w:cs="Times New Roman"/>
          <w:sz w:val="28"/>
          <w:szCs w:val="28"/>
        </w:rPr>
        <w:t xml:space="preserve"> </w:t>
      </w:r>
      <w:r w:rsidRPr="00F111C2">
        <w:rPr>
          <w:rFonts w:ascii="Times New Roman" w:hAnsi="Times New Roman" w:cs="Times New Roman"/>
          <w:sz w:val="28"/>
          <w:szCs w:val="28"/>
        </w:rPr>
        <w:t xml:space="preserve">для исполнения членам </w:t>
      </w:r>
      <w:r w:rsidR="00B7013E">
        <w:rPr>
          <w:rFonts w:ascii="Times New Roman" w:hAnsi="Times New Roman" w:cs="Times New Roman"/>
          <w:sz w:val="28"/>
          <w:szCs w:val="28"/>
        </w:rPr>
        <w:t>ПДРГ</w:t>
      </w:r>
      <w:r w:rsidRPr="00F111C2">
        <w:rPr>
          <w:rFonts w:ascii="Times New Roman" w:hAnsi="Times New Roman" w:cs="Times New Roman"/>
          <w:sz w:val="28"/>
          <w:szCs w:val="28"/>
        </w:rPr>
        <w:t xml:space="preserve">, в правоохранительные органы и </w:t>
      </w:r>
      <w:r w:rsidR="008423BA">
        <w:rPr>
          <w:rFonts w:ascii="Times New Roman" w:hAnsi="Times New Roman" w:cs="Times New Roman"/>
          <w:sz w:val="28"/>
          <w:szCs w:val="28"/>
        </w:rPr>
        <w:t>руководителю ТРК «Авиапарк»</w:t>
      </w:r>
      <w:r w:rsidRPr="00F111C2">
        <w:rPr>
          <w:rFonts w:ascii="Times New Roman" w:hAnsi="Times New Roman" w:cs="Times New Roman"/>
          <w:sz w:val="28"/>
          <w:szCs w:val="28"/>
        </w:rPr>
        <w:t>.</w:t>
      </w:r>
    </w:p>
    <w:sectPr w:rsidR="00FB5031" w:rsidRPr="00F11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1C2"/>
    <w:rsid w:val="00496DF6"/>
    <w:rsid w:val="005140E2"/>
    <w:rsid w:val="00636E25"/>
    <w:rsid w:val="0076422C"/>
    <w:rsid w:val="008423BA"/>
    <w:rsid w:val="00B7013E"/>
    <w:rsid w:val="00F111C2"/>
    <w:rsid w:val="00F431E9"/>
    <w:rsid w:val="00FB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21EF4"/>
  <w15:chartTrackingRefBased/>
  <w15:docId w15:val="{EF0790C3-3B37-4F75-A63C-E40D6C0E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User</cp:lastModifiedBy>
  <cp:revision>2</cp:revision>
  <dcterms:created xsi:type="dcterms:W3CDTF">2024-02-05T09:15:00Z</dcterms:created>
  <dcterms:modified xsi:type="dcterms:W3CDTF">2024-02-05T09:15:00Z</dcterms:modified>
</cp:coreProperties>
</file>